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9DDCC" w14:textId="62C7BD45" w:rsidR="00446815" w:rsidRDefault="00446815" w:rsidP="00D9669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ATA 2</w:t>
      </w:r>
      <w:r w:rsidR="00BE352B">
        <w:rPr>
          <w:rFonts w:ascii="Times New Roman" w:hAnsi="Times New Roman"/>
          <w:sz w:val="24"/>
          <w:szCs w:val="24"/>
          <w:u w:val="single"/>
        </w:rPr>
        <w:t>2</w:t>
      </w:r>
      <w:r w:rsidR="00D1320A">
        <w:rPr>
          <w:rFonts w:ascii="Times New Roman" w:hAnsi="Times New Roman"/>
          <w:sz w:val="24"/>
          <w:szCs w:val="24"/>
          <w:u w:val="single"/>
        </w:rPr>
        <w:t>60</w:t>
      </w:r>
    </w:p>
    <w:p w14:paraId="0E9EACB6" w14:textId="01E4A689" w:rsidR="008B3F2F" w:rsidRPr="00E77B7B" w:rsidRDefault="00446815" w:rsidP="003F45BB">
      <w:pPr>
        <w:spacing w:after="0"/>
        <w:jc w:val="both"/>
        <w:rPr>
          <w:rFonts w:ascii="Times New Roman" w:hAnsi="Times New Roman"/>
          <w:sz w:val="24"/>
          <w:szCs w:val="24"/>
        </w:rPr>
        <w:sectPr w:rsidR="008B3F2F" w:rsidRPr="00E77B7B" w:rsidSect="00D1320A">
          <w:footerReference w:type="default" r:id="rId6"/>
          <w:type w:val="continuous"/>
          <w:pgSz w:w="11906" w:h="16838"/>
          <w:pgMar w:top="1418" w:right="1701" w:bottom="1418" w:left="2835" w:header="709" w:footer="709" w:gutter="0"/>
          <w:pgNumType w:start="162"/>
          <w:cols w:space="708"/>
          <w:docGrid w:linePitch="360"/>
        </w:sectPr>
      </w:pPr>
      <w:r w:rsidRPr="0082317D">
        <w:rPr>
          <w:rFonts w:ascii="Times New Roman" w:hAnsi="Times New Roman" w:cs="Times New Roman"/>
          <w:sz w:val="24"/>
          <w:szCs w:val="24"/>
        </w:rPr>
        <w:t xml:space="preserve">Aos </w:t>
      </w:r>
      <w:r w:rsidR="00D1320A">
        <w:rPr>
          <w:rFonts w:ascii="Times New Roman" w:hAnsi="Times New Roman" w:cs="Times New Roman"/>
          <w:sz w:val="24"/>
          <w:szCs w:val="24"/>
        </w:rPr>
        <w:t>treze</w:t>
      </w:r>
      <w:r w:rsidR="00BD68B9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dias do mês de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 w:rsidR="00D1320A">
        <w:rPr>
          <w:rFonts w:ascii="Times New Roman" w:hAnsi="Times New Roman" w:cs="Times New Roman"/>
          <w:sz w:val="24"/>
          <w:szCs w:val="24"/>
        </w:rPr>
        <w:t>gosto</w:t>
      </w:r>
      <w:r w:rsidR="00B4322F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de 20</w:t>
      </w:r>
      <w:r w:rsidR="00E77B7B">
        <w:rPr>
          <w:rFonts w:ascii="Times New Roman" w:hAnsi="Times New Roman" w:cs="Times New Roman"/>
          <w:sz w:val="24"/>
          <w:szCs w:val="24"/>
        </w:rPr>
        <w:t>20</w:t>
      </w:r>
      <w:r w:rsidRPr="0082317D">
        <w:rPr>
          <w:rFonts w:ascii="Times New Roman" w:hAnsi="Times New Roman" w:cs="Times New Roman"/>
          <w:sz w:val="24"/>
          <w:szCs w:val="24"/>
        </w:rPr>
        <w:t>, sob a presidência d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 w:rsidRPr="0082317D">
        <w:rPr>
          <w:rFonts w:ascii="Times New Roman" w:hAnsi="Times New Roman" w:cs="Times New Roman"/>
          <w:sz w:val="24"/>
          <w:szCs w:val="24"/>
        </w:rPr>
        <w:t xml:space="preserve"> vereador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 w:rsidRPr="0082317D">
        <w:rPr>
          <w:rFonts w:ascii="Times New Roman" w:hAnsi="Times New Roman" w:cs="Times New Roman"/>
          <w:sz w:val="24"/>
          <w:szCs w:val="24"/>
        </w:rPr>
        <w:t xml:space="preserve"> </w:t>
      </w:r>
      <w:r w:rsidR="00E77B7B">
        <w:rPr>
          <w:rFonts w:ascii="Times New Roman" w:hAnsi="Times New Roman" w:cs="Times New Roman"/>
          <w:sz w:val="24"/>
          <w:szCs w:val="24"/>
        </w:rPr>
        <w:t xml:space="preserve">Janaina Bucci, </w:t>
      </w:r>
      <w:r w:rsidRPr="0082317D">
        <w:rPr>
          <w:rFonts w:ascii="Times New Roman" w:hAnsi="Times New Roman" w:cs="Times New Roman"/>
          <w:sz w:val="24"/>
          <w:szCs w:val="24"/>
        </w:rPr>
        <w:t xml:space="preserve">realizou-se a </w:t>
      </w:r>
      <w:r w:rsidR="00D1320A">
        <w:rPr>
          <w:rFonts w:ascii="Times New Roman" w:hAnsi="Times New Roman" w:cs="Times New Roman"/>
          <w:sz w:val="24"/>
          <w:szCs w:val="24"/>
        </w:rPr>
        <w:t>8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sessão extraordinária, do </w:t>
      </w:r>
      <w:r w:rsidR="00BE352B">
        <w:rPr>
          <w:rFonts w:ascii="Times New Roman" w:hAnsi="Times New Roman" w:cs="Times New Roman"/>
          <w:sz w:val="24"/>
          <w:szCs w:val="24"/>
        </w:rPr>
        <w:t>2</w:t>
      </w:r>
      <w:r w:rsidRPr="0082317D">
        <w:rPr>
          <w:rFonts w:ascii="Times New Roman" w:hAnsi="Times New Roman" w:cs="Times New Roman"/>
          <w:sz w:val="24"/>
          <w:szCs w:val="24"/>
        </w:rPr>
        <w:t xml:space="preserve">º período legislativo, da 13ª legislatura, da Câmara Municipal de Schroeder, às </w:t>
      </w:r>
      <w:r w:rsidR="00D1320A">
        <w:rPr>
          <w:rFonts w:ascii="Times New Roman" w:hAnsi="Times New Roman" w:cs="Times New Roman"/>
          <w:sz w:val="24"/>
          <w:szCs w:val="24"/>
        </w:rPr>
        <w:t>08:00</w:t>
      </w:r>
      <w:r w:rsidR="00C61A8A">
        <w:rPr>
          <w:rFonts w:ascii="Times New Roman" w:hAnsi="Times New Roman" w:cs="Times New Roman"/>
          <w:sz w:val="24"/>
          <w:szCs w:val="24"/>
        </w:rPr>
        <w:t xml:space="preserve"> horas</w:t>
      </w:r>
      <w:r w:rsidR="00D1320A">
        <w:rPr>
          <w:rFonts w:ascii="Times New Roman" w:hAnsi="Times New Roman" w:cs="Times New Roman"/>
          <w:sz w:val="24"/>
          <w:szCs w:val="24"/>
        </w:rPr>
        <w:t xml:space="preserve">, </w:t>
      </w:r>
      <w:r w:rsidR="00E77B7B" w:rsidRPr="007D556F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Presentes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todos os vereadores</w:t>
      </w:r>
      <w:r w:rsidR="00E77B7B">
        <w:rPr>
          <w:rFonts w:ascii="Times New Roman" w:hAnsi="Times New Roman" w:cs="Times New Roman"/>
          <w:sz w:val="24"/>
          <w:szCs w:val="24"/>
        </w:rPr>
        <w:t xml:space="preserve"> na Teleconferência</w:t>
      </w:r>
      <w:r w:rsidR="008231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declarou 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Sr. Presidente abertos os trabalhos.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Expediente: Não houve. Ordem do dia: </w:t>
      </w:r>
      <w:r>
        <w:rPr>
          <w:rFonts w:ascii="Times New Roman" w:hAnsi="Times New Roman"/>
          <w:sz w:val="24"/>
          <w:szCs w:val="24"/>
        </w:rPr>
        <w:t>objeto da presente convocação extraordinária,</w:t>
      </w:r>
      <w:r w:rsidR="006A796E">
        <w:rPr>
          <w:rFonts w:ascii="Times New Roman" w:hAnsi="Times New Roman"/>
          <w:sz w:val="24"/>
          <w:szCs w:val="24"/>
        </w:rPr>
        <w:t xml:space="preserve"> </w:t>
      </w:r>
      <w:r w:rsidR="00BD68B9">
        <w:rPr>
          <w:rFonts w:ascii="Times New Roman" w:hAnsi="Times New Roman"/>
          <w:sz w:val="24"/>
          <w:szCs w:val="24"/>
        </w:rPr>
        <w:t>fo</w:t>
      </w:r>
      <w:r w:rsidR="00E77B7B">
        <w:rPr>
          <w:rFonts w:ascii="Times New Roman" w:hAnsi="Times New Roman"/>
          <w:sz w:val="24"/>
          <w:szCs w:val="24"/>
        </w:rPr>
        <w:t>i</w:t>
      </w:r>
      <w:r w:rsidR="00BD68B9">
        <w:rPr>
          <w:rFonts w:ascii="Times New Roman" w:hAnsi="Times New Roman"/>
          <w:sz w:val="24"/>
          <w:szCs w:val="24"/>
        </w:rPr>
        <w:t xml:space="preserve"> aprovado em </w:t>
      </w:r>
      <w:r w:rsidR="00E77B7B">
        <w:rPr>
          <w:rFonts w:ascii="Times New Roman" w:hAnsi="Times New Roman"/>
          <w:sz w:val="24"/>
          <w:szCs w:val="24"/>
        </w:rPr>
        <w:t>única</w:t>
      </w:r>
      <w:r w:rsidR="00BD68B9">
        <w:rPr>
          <w:rFonts w:ascii="Times New Roman" w:hAnsi="Times New Roman"/>
          <w:sz w:val="24"/>
          <w:szCs w:val="24"/>
        </w:rPr>
        <w:t xml:space="preserve"> votação</w:t>
      </w:r>
      <w:r w:rsidR="00E77B7B">
        <w:rPr>
          <w:rFonts w:ascii="Times New Roman" w:hAnsi="Times New Roman"/>
          <w:sz w:val="24"/>
          <w:szCs w:val="24"/>
        </w:rPr>
        <w:t xml:space="preserve">, </w:t>
      </w:r>
      <w:r w:rsidR="00BD68B9">
        <w:rPr>
          <w:rFonts w:ascii="Times New Roman" w:hAnsi="Times New Roman"/>
          <w:sz w:val="24"/>
          <w:szCs w:val="24"/>
        </w:rPr>
        <w:t>o projeto</w:t>
      </w:r>
      <w:r w:rsidR="006A796E">
        <w:rPr>
          <w:rFonts w:ascii="Times New Roman" w:hAnsi="Times New Roman"/>
          <w:sz w:val="24"/>
          <w:szCs w:val="24"/>
        </w:rPr>
        <w:t xml:space="preserve"> de lei</w:t>
      </w:r>
      <w:r w:rsidR="00BD68B9">
        <w:rPr>
          <w:rFonts w:ascii="Times New Roman" w:hAnsi="Times New Roman"/>
          <w:sz w:val="24"/>
          <w:szCs w:val="24"/>
        </w:rPr>
        <w:t xml:space="preserve"> </w:t>
      </w:r>
      <w:r w:rsidR="00E54656">
        <w:rPr>
          <w:rFonts w:ascii="Times New Roman" w:hAnsi="Times New Roman"/>
          <w:sz w:val="24"/>
          <w:szCs w:val="24"/>
        </w:rPr>
        <w:t xml:space="preserve">nº </w:t>
      </w:r>
      <w:r w:rsidR="00D1320A">
        <w:rPr>
          <w:rFonts w:ascii="Times New Roman" w:hAnsi="Times New Roman"/>
          <w:sz w:val="24"/>
          <w:szCs w:val="24"/>
        </w:rPr>
        <w:t>32</w:t>
      </w:r>
      <w:r w:rsidR="00E54656">
        <w:rPr>
          <w:rFonts w:ascii="Times New Roman" w:hAnsi="Times New Roman"/>
          <w:sz w:val="24"/>
          <w:szCs w:val="24"/>
        </w:rPr>
        <w:t>/20</w:t>
      </w:r>
      <w:r w:rsidR="00E77B7B">
        <w:rPr>
          <w:rFonts w:ascii="Times New Roman" w:hAnsi="Times New Roman"/>
          <w:sz w:val="24"/>
          <w:szCs w:val="24"/>
        </w:rPr>
        <w:t>20.</w:t>
      </w:r>
      <w:r w:rsidR="00D1320A">
        <w:rPr>
          <w:rFonts w:ascii="Times New Roman" w:hAnsi="Times New Roman"/>
          <w:sz w:val="24"/>
          <w:szCs w:val="24"/>
        </w:rPr>
        <w:t xml:space="preserve"> As comissões foram dispensadas em virtude da apresentação do projeto na reunião virtual do dia 12/08/2020 às 18:30 horas, na qual os responsáveis fizeram a explanação aos vereadores. A gravação da reunião ficará disponível. O projeto foi lido na </w:t>
      </w:r>
      <w:r w:rsidR="00927F40">
        <w:rPr>
          <w:rFonts w:ascii="Times New Roman" w:hAnsi="Times New Roman"/>
          <w:sz w:val="24"/>
          <w:szCs w:val="24"/>
        </w:rPr>
        <w:t>í</w:t>
      </w:r>
      <w:r w:rsidR="00D1320A">
        <w:rPr>
          <w:rFonts w:ascii="Times New Roman" w:hAnsi="Times New Roman"/>
          <w:sz w:val="24"/>
          <w:szCs w:val="24"/>
        </w:rPr>
        <w:t xml:space="preserve">ntegra antes da votação. </w:t>
      </w:r>
      <w:r w:rsidR="00E77B7B" w:rsidRPr="007D556F">
        <w:rPr>
          <w:rFonts w:ascii="Times New Roman" w:hAnsi="Times New Roman" w:cs="Times New Roman"/>
          <w:sz w:val="24"/>
          <w:szCs w:val="24"/>
        </w:rPr>
        <w:t>A votação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="00E77B7B" w:rsidRPr="007D556F">
        <w:rPr>
          <w:rFonts w:ascii="Times New Roman" w:hAnsi="Times New Roman" w:cs="Times New Roman"/>
          <w:sz w:val="24"/>
          <w:szCs w:val="24"/>
        </w:rPr>
        <w:t xml:space="preserve">foi feita através de chamada nominal, sendo por ordem alfabética, feita pela Presidente, na qual os vereadores se manifestaram de forma verbal expressando se eram a favor ou contra </w:t>
      </w:r>
      <w:r w:rsidR="00D1320A">
        <w:rPr>
          <w:rFonts w:ascii="Times New Roman" w:hAnsi="Times New Roman" w:cs="Times New Roman"/>
          <w:sz w:val="24"/>
          <w:szCs w:val="24"/>
        </w:rPr>
        <w:t>a aprovação da matéria</w:t>
      </w:r>
      <w:r w:rsidR="00E77B7B" w:rsidRPr="007D556F">
        <w:rPr>
          <w:rFonts w:ascii="Times New Roman" w:hAnsi="Times New Roman" w:cs="Times New Roman"/>
          <w:sz w:val="24"/>
          <w:szCs w:val="24"/>
        </w:rPr>
        <w:t>.</w:t>
      </w:r>
      <w:r w:rsidR="00E77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Palavra livre: Não houve. </w:t>
      </w:r>
      <w:r>
        <w:rPr>
          <w:rFonts w:ascii="Times New Roman" w:hAnsi="Times New Roman"/>
          <w:sz w:val="24"/>
          <w:szCs w:val="24"/>
        </w:rPr>
        <w:t xml:space="preserve">Sem mais a tratar, </w:t>
      </w:r>
      <w:r w:rsidR="003F45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senhor</w:t>
      </w:r>
      <w:r w:rsidR="003F45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Presidente encerrou a presente sessão </w:t>
      </w:r>
      <w:r w:rsidR="00E8476F">
        <w:rPr>
          <w:rFonts w:ascii="Times New Roman" w:hAnsi="Times New Roman"/>
          <w:sz w:val="24"/>
          <w:szCs w:val="24"/>
        </w:rPr>
        <w:t>extra</w:t>
      </w:r>
      <w:r>
        <w:rPr>
          <w:rFonts w:ascii="Times New Roman" w:hAnsi="Times New Roman"/>
          <w:sz w:val="24"/>
          <w:szCs w:val="24"/>
        </w:rPr>
        <w:t xml:space="preserve">ordinária. Para constar, foi lavrada a presente ata que lida e aprovada, vai assinada. Eu, </w:t>
      </w:r>
      <w:r w:rsidR="00BE352B">
        <w:rPr>
          <w:rFonts w:ascii="Times New Roman" w:hAnsi="Times New Roman"/>
          <w:sz w:val="24"/>
          <w:szCs w:val="24"/>
        </w:rPr>
        <w:t>Danilo Tizziani</w:t>
      </w:r>
      <w:r>
        <w:rPr>
          <w:rFonts w:ascii="Times New Roman" w:hAnsi="Times New Roman"/>
          <w:sz w:val="24"/>
          <w:szCs w:val="24"/>
        </w:rPr>
        <w:t>, secretári</w:t>
      </w:r>
      <w:r w:rsidR="00BE352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lavrei esta ata que lida e achada conforme, vai devidamente assinada</w:t>
      </w:r>
      <w:r w:rsidR="00E54656">
        <w:rPr>
          <w:rFonts w:ascii="Times New Roman" w:hAnsi="Times New Roman"/>
          <w:sz w:val="24"/>
          <w:szCs w:val="24"/>
        </w:rPr>
        <w:t>.</w:t>
      </w:r>
    </w:p>
    <w:p w14:paraId="78546E2C" w14:textId="77777777" w:rsidR="00325605" w:rsidRPr="008B3F2F" w:rsidRDefault="00325605" w:rsidP="00441E2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  <w:sectPr w:rsidR="00325605" w:rsidRPr="008B3F2F" w:rsidSect="002838CF">
          <w:footerReference w:type="default" r:id="rId7"/>
          <w:type w:val="continuous"/>
          <w:pgSz w:w="11906" w:h="16838"/>
          <w:pgMar w:top="1417" w:right="1701" w:bottom="1417" w:left="2835" w:header="708" w:footer="708" w:gutter="0"/>
          <w:pgNumType w:start="47"/>
          <w:cols w:space="708"/>
          <w:docGrid w:linePitch="360"/>
        </w:sectPr>
      </w:pPr>
    </w:p>
    <w:p w14:paraId="5A1386B1" w14:textId="77777777" w:rsidR="001D170B" w:rsidRPr="008B3F2F" w:rsidRDefault="001D170B" w:rsidP="00F6148B">
      <w:pPr>
        <w:spacing w:after="0"/>
        <w:rPr>
          <w:rFonts w:ascii="Times New Roman" w:hAnsi="Times New Roman" w:cs="Times New Roman"/>
          <w:sz w:val="24"/>
          <w:szCs w:val="24"/>
        </w:rPr>
        <w:sectPr w:rsidR="001D170B" w:rsidRPr="008B3F2F" w:rsidSect="002838CF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14:paraId="3A23261E" w14:textId="77777777" w:rsidR="00441E2F" w:rsidRPr="008B3F2F" w:rsidRDefault="00441E2F" w:rsidP="00E5465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441E2F" w:rsidRPr="008B3F2F" w:rsidSect="002838CF"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14:paraId="717A235D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75AB9826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2F8E343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31336C1D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3F45BB" w:rsidRPr="000B5CC2" w:rsidSect="00D1248D">
          <w:type w:val="continuous"/>
          <w:pgSz w:w="11906" w:h="16838"/>
          <w:pgMar w:top="1417" w:right="1701" w:bottom="1417" w:left="2835" w:header="708" w:footer="708" w:gutter="0"/>
          <w:pgNumType w:start="123"/>
          <w:cols w:num="2" w:space="708"/>
          <w:docGrid w:linePitch="360"/>
        </w:sectPr>
      </w:pPr>
    </w:p>
    <w:p w14:paraId="1CC76828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8F39548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3B2C153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3F45BB" w:rsidRPr="000B5CC2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  <w:r w:rsidRPr="000B5CC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1BAF62A6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2683773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323F2A5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52082CC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Aurino Wudke</w:t>
      </w:r>
    </w:p>
    <w:p w14:paraId="7B46CAA9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5D9ADA7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AE7CE09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9D81E76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Claudimir Lindner</w:t>
      </w:r>
    </w:p>
    <w:p w14:paraId="531583FC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B7542B2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C8C92EF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7EDC6CC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Giovane Fodi</w:t>
      </w:r>
    </w:p>
    <w:p w14:paraId="17F05023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93F01E3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13863FE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B60CAEE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B560D7C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F50518C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755394F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B84502F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E04F5A9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F514564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0D926B3" w14:textId="77777777" w:rsidR="003F45BB" w:rsidRDefault="003F45BB" w:rsidP="00347DE7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AE94A5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5893BD6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4CC93591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E18D7B0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A1756DF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C6CA457" w14:textId="77777777" w:rsidR="003F45BB" w:rsidRPr="000B5CC2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1EE99D36" w14:textId="77777777" w:rsidR="003F45BB" w:rsidRPr="000B5CC2" w:rsidRDefault="003F45BB" w:rsidP="003F45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40E0FC" w14:textId="77777777" w:rsidR="003F45BB" w:rsidRPr="000B5CC2" w:rsidRDefault="003F45BB" w:rsidP="003F45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3D825" w14:textId="77777777" w:rsidR="003F45BB" w:rsidRPr="000B5CC2" w:rsidRDefault="003F45BB" w:rsidP="003F45BB">
      <w:pPr>
        <w:jc w:val="center"/>
        <w:rPr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Valfrido Pedro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B5CC2">
        <w:rPr>
          <w:rFonts w:ascii="Times New Roman" w:hAnsi="Times New Roman" w:cs="Times New Roman"/>
          <w:sz w:val="24"/>
          <w:szCs w:val="24"/>
        </w:rPr>
        <w:t>s Santos</w:t>
      </w:r>
    </w:p>
    <w:p w14:paraId="0D87F0EB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33219F3" w14:textId="77777777" w:rsidR="00163C07" w:rsidRPr="008B3F2F" w:rsidRDefault="00163C07" w:rsidP="00441E2F">
      <w:pPr>
        <w:spacing w:after="0"/>
        <w:rPr>
          <w:sz w:val="24"/>
          <w:szCs w:val="24"/>
        </w:rPr>
      </w:pPr>
    </w:p>
    <w:sectPr w:rsidR="00163C07" w:rsidRPr="008B3F2F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2E127" w14:textId="77777777" w:rsidR="008F1B35" w:rsidRDefault="008F1B35" w:rsidP="002E532F">
      <w:pPr>
        <w:spacing w:after="0" w:line="240" w:lineRule="auto"/>
      </w:pPr>
      <w:r>
        <w:separator/>
      </w:r>
    </w:p>
  </w:endnote>
  <w:endnote w:type="continuationSeparator" w:id="0">
    <w:p w14:paraId="2C7E554C" w14:textId="77777777" w:rsidR="008F1B35" w:rsidRDefault="008F1B35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0C9F5" w14:textId="027D3BE0" w:rsidR="00D1320A" w:rsidRPr="00D1320A" w:rsidRDefault="00927F40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416231540"/>
        <w:docPartObj>
          <w:docPartGallery w:val="Page Numbers (Bottom of Page)"/>
          <w:docPartUnique/>
        </w:docPartObj>
      </w:sdtPr>
      <w:sdtEndPr/>
      <w:sdtContent>
        <w:r w:rsidR="00D1320A" w:rsidRPr="00D132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t>2</w:t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D1320A" w:rsidRPr="00D1320A">
      <w:rPr>
        <w:rFonts w:ascii="Times New Roman" w:hAnsi="Times New Roman" w:cs="Times New Roman"/>
        <w:sz w:val="24"/>
        <w:szCs w:val="24"/>
      </w:rPr>
      <w:t>/200</w:t>
    </w:r>
  </w:p>
  <w:p w14:paraId="72D43663" w14:textId="77777777" w:rsidR="00D1320A" w:rsidRDefault="00D132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787659182"/>
      <w:docPartObj>
        <w:docPartGallery w:val="Page Numbers (Bottom of Page)"/>
        <w:docPartUnique/>
      </w:docPartObj>
    </w:sdtPr>
    <w:sdtEndPr/>
    <w:sdtContent>
      <w:p w14:paraId="00BD1392" w14:textId="77777777" w:rsidR="00447A5C" w:rsidRPr="00451691" w:rsidRDefault="00447A5C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516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16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16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45169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451691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A47AD6" w14:textId="77777777" w:rsidR="00447A5C" w:rsidRPr="00451691" w:rsidRDefault="00447A5C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384068866"/>
      <w:docPartObj>
        <w:docPartGallery w:val="Page Numbers (Bottom of Page)"/>
        <w:docPartUnique/>
      </w:docPartObj>
    </w:sdtPr>
    <w:sdtEndPr/>
    <w:sdtContent>
      <w:p w14:paraId="112C4E1E" w14:textId="77777777" w:rsidR="00447A5C" w:rsidRPr="00D96691" w:rsidRDefault="00D9669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6691">
          <w:rPr>
            <w:rFonts w:ascii="Times New Roman" w:hAnsi="Times New Roman" w:cs="Times New Roman"/>
            <w:sz w:val="24"/>
            <w:szCs w:val="24"/>
          </w:rPr>
          <w:t>69</w:t>
        </w:r>
        <w:r w:rsidR="00447A5C" w:rsidRPr="00D96691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BBD7F61" w14:textId="77777777" w:rsidR="00447A5C" w:rsidRDefault="00447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A5595" w14:textId="77777777" w:rsidR="008F1B35" w:rsidRDefault="008F1B35" w:rsidP="002E532F">
      <w:pPr>
        <w:spacing w:after="0" w:line="240" w:lineRule="auto"/>
      </w:pPr>
      <w:r>
        <w:separator/>
      </w:r>
    </w:p>
  </w:footnote>
  <w:footnote w:type="continuationSeparator" w:id="0">
    <w:p w14:paraId="6D56F2CD" w14:textId="77777777" w:rsidR="008F1B35" w:rsidRDefault="008F1B35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10046"/>
    <w:rsid w:val="00013A31"/>
    <w:rsid w:val="00031A87"/>
    <w:rsid w:val="00043682"/>
    <w:rsid w:val="00062C4D"/>
    <w:rsid w:val="00063AEF"/>
    <w:rsid w:val="000678FE"/>
    <w:rsid w:val="00081293"/>
    <w:rsid w:val="00096899"/>
    <w:rsid w:val="000B25B1"/>
    <w:rsid w:val="000B5127"/>
    <w:rsid w:val="000B5DB4"/>
    <w:rsid w:val="000C1FA0"/>
    <w:rsid w:val="000C569E"/>
    <w:rsid w:val="000C619B"/>
    <w:rsid w:val="000D765C"/>
    <w:rsid w:val="000D7DB0"/>
    <w:rsid w:val="000E07D8"/>
    <w:rsid w:val="000E363B"/>
    <w:rsid w:val="000E786A"/>
    <w:rsid w:val="00111FB7"/>
    <w:rsid w:val="00131A2E"/>
    <w:rsid w:val="00140EFF"/>
    <w:rsid w:val="00144F7B"/>
    <w:rsid w:val="00163C07"/>
    <w:rsid w:val="0017583B"/>
    <w:rsid w:val="001929BA"/>
    <w:rsid w:val="001960F6"/>
    <w:rsid w:val="00196DE8"/>
    <w:rsid w:val="001B1149"/>
    <w:rsid w:val="001B1187"/>
    <w:rsid w:val="001C15C2"/>
    <w:rsid w:val="001C2161"/>
    <w:rsid w:val="001D170B"/>
    <w:rsid w:val="001E53D4"/>
    <w:rsid w:val="001F1735"/>
    <w:rsid w:val="001F1BEE"/>
    <w:rsid w:val="001F3FF7"/>
    <w:rsid w:val="00231BEE"/>
    <w:rsid w:val="00232E20"/>
    <w:rsid w:val="00240EF7"/>
    <w:rsid w:val="0024640C"/>
    <w:rsid w:val="00262CEF"/>
    <w:rsid w:val="00277F94"/>
    <w:rsid w:val="002838CF"/>
    <w:rsid w:val="00293770"/>
    <w:rsid w:val="002A6164"/>
    <w:rsid w:val="002B3773"/>
    <w:rsid w:val="002B5B73"/>
    <w:rsid w:val="002D4FFD"/>
    <w:rsid w:val="002E2DB3"/>
    <w:rsid w:val="002E532F"/>
    <w:rsid w:val="002F4613"/>
    <w:rsid w:val="002F63F3"/>
    <w:rsid w:val="0030107A"/>
    <w:rsid w:val="003110E4"/>
    <w:rsid w:val="003144DA"/>
    <w:rsid w:val="00314C1D"/>
    <w:rsid w:val="0031587D"/>
    <w:rsid w:val="00325605"/>
    <w:rsid w:val="00347DE7"/>
    <w:rsid w:val="00350378"/>
    <w:rsid w:val="00353026"/>
    <w:rsid w:val="00375080"/>
    <w:rsid w:val="00386741"/>
    <w:rsid w:val="003911C2"/>
    <w:rsid w:val="003A135E"/>
    <w:rsid w:val="003A70D4"/>
    <w:rsid w:val="003B56E4"/>
    <w:rsid w:val="003B7E1F"/>
    <w:rsid w:val="003C5E8F"/>
    <w:rsid w:val="003C7525"/>
    <w:rsid w:val="003D54D2"/>
    <w:rsid w:val="003D5BBF"/>
    <w:rsid w:val="003E051E"/>
    <w:rsid w:val="003F1290"/>
    <w:rsid w:val="003F45BB"/>
    <w:rsid w:val="003F72A2"/>
    <w:rsid w:val="003F7C14"/>
    <w:rsid w:val="00405486"/>
    <w:rsid w:val="00424742"/>
    <w:rsid w:val="00441E2F"/>
    <w:rsid w:val="00446815"/>
    <w:rsid w:val="00447A5C"/>
    <w:rsid w:val="00451691"/>
    <w:rsid w:val="00456D24"/>
    <w:rsid w:val="0046229B"/>
    <w:rsid w:val="00463369"/>
    <w:rsid w:val="00463CC4"/>
    <w:rsid w:val="00482046"/>
    <w:rsid w:val="004934A9"/>
    <w:rsid w:val="004A24E4"/>
    <w:rsid w:val="004A3F44"/>
    <w:rsid w:val="004A4599"/>
    <w:rsid w:val="004A6F39"/>
    <w:rsid w:val="004B3A86"/>
    <w:rsid w:val="004E54C0"/>
    <w:rsid w:val="004F44E1"/>
    <w:rsid w:val="00505398"/>
    <w:rsid w:val="00505FFF"/>
    <w:rsid w:val="005337AF"/>
    <w:rsid w:val="00536AB4"/>
    <w:rsid w:val="0053720E"/>
    <w:rsid w:val="0054405C"/>
    <w:rsid w:val="00544AEB"/>
    <w:rsid w:val="005503DA"/>
    <w:rsid w:val="0055635A"/>
    <w:rsid w:val="0057098B"/>
    <w:rsid w:val="005728E1"/>
    <w:rsid w:val="00573C86"/>
    <w:rsid w:val="00575470"/>
    <w:rsid w:val="005947AC"/>
    <w:rsid w:val="00596761"/>
    <w:rsid w:val="005E5073"/>
    <w:rsid w:val="00605815"/>
    <w:rsid w:val="00605F3C"/>
    <w:rsid w:val="006117B7"/>
    <w:rsid w:val="00615649"/>
    <w:rsid w:val="0062361F"/>
    <w:rsid w:val="00630A57"/>
    <w:rsid w:val="0063493E"/>
    <w:rsid w:val="00637FC4"/>
    <w:rsid w:val="00643A68"/>
    <w:rsid w:val="0065612C"/>
    <w:rsid w:val="006634AD"/>
    <w:rsid w:val="006722CD"/>
    <w:rsid w:val="00692F4F"/>
    <w:rsid w:val="006962EA"/>
    <w:rsid w:val="006A16AB"/>
    <w:rsid w:val="006A796E"/>
    <w:rsid w:val="006A7CE6"/>
    <w:rsid w:val="006C2BC8"/>
    <w:rsid w:val="006C3808"/>
    <w:rsid w:val="006D54EF"/>
    <w:rsid w:val="006E3451"/>
    <w:rsid w:val="006E55BB"/>
    <w:rsid w:val="006F2408"/>
    <w:rsid w:val="006F3B52"/>
    <w:rsid w:val="006F74F0"/>
    <w:rsid w:val="007066F1"/>
    <w:rsid w:val="00712548"/>
    <w:rsid w:val="00716A3F"/>
    <w:rsid w:val="00722C68"/>
    <w:rsid w:val="007500AF"/>
    <w:rsid w:val="00756272"/>
    <w:rsid w:val="007612B3"/>
    <w:rsid w:val="007727CF"/>
    <w:rsid w:val="00774F81"/>
    <w:rsid w:val="0078257F"/>
    <w:rsid w:val="00790A8A"/>
    <w:rsid w:val="0079391A"/>
    <w:rsid w:val="007A4476"/>
    <w:rsid w:val="007B2025"/>
    <w:rsid w:val="007B29A7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6A23"/>
    <w:rsid w:val="00811D4C"/>
    <w:rsid w:val="0081225F"/>
    <w:rsid w:val="0082317D"/>
    <w:rsid w:val="00823C1F"/>
    <w:rsid w:val="008268B6"/>
    <w:rsid w:val="00830DCA"/>
    <w:rsid w:val="00847C09"/>
    <w:rsid w:val="008513E9"/>
    <w:rsid w:val="00853DE0"/>
    <w:rsid w:val="0087317D"/>
    <w:rsid w:val="00886236"/>
    <w:rsid w:val="00892F01"/>
    <w:rsid w:val="008A0F81"/>
    <w:rsid w:val="008A2C15"/>
    <w:rsid w:val="008A33A8"/>
    <w:rsid w:val="008A4AE7"/>
    <w:rsid w:val="008A5C4D"/>
    <w:rsid w:val="008B3F2F"/>
    <w:rsid w:val="008D4AAB"/>
    <w:rsid w:val="008E39F7"/>
    <w:rsid w:val="008F1B35"/>
    <w:rsid w:val="00900C95"/>
    <w:rsid w:val="0090155F"/>
    <w:rsid w:val="00911F9A"/>
    <w:rsid w:val="00927F40"/>
    <w:rsid w:val="0093301D"/>
    <w:rsid w:val="009437A7"/>
    <w:rsid w:val="0094426F"/>
    <w:rsid w:val="009503AA"/>
    <w:rsid w:val="0095513B"/>
    <w:rsid w:val="00970F7E"/>
    <w:rsid w:val="0097432D"/>
    <w:rsid w:val="009764FF"/>
    <w:rsid w:val="00976EC4"/>
    <w:rsid w:val="009861C9"/>
    <w:rsid w:val="009A5F2B"/>
    <w:rsid w:val="009C5332"/>
    <w:rsid w:val="009C67ED"/>
    <w:rsid w:val="009D4584"/>
    <w:rsid w:val="009E09F8"/>
    <w:rsid w:val="009E7974"/>
    <w:rsid w:val="009E7EB1"/>
    <w:rsid w:val="009F08E4"/>
    <w:rsid w:val="009F0FFD"/>
    <w:rsid w:val="009F5754"/>
    <w:rsid w:val="009F6017"/>
    <w:rsid w:val="009F7884"/>
    <w:rsid w:val="00A02746"/>
    <w:rsid w:val="00A21280"/>
    <w:rsid w:val="00A268AC"/>
    <w:rsid w:val="00A30F54"/>
    <w:rsid w:val="00A32B60"/>
    <w:rsid w:val="00A336E6"/>
    <w:rsid w:val="00A40697"/>
    <w:rsid w:val="00A745F8"/>
    <w:rsid w:val="00A814D5"/>
    <w:rsid w:val="00A95A2D"/>
    <w:rsid w:val="00A97DF9"/>
    <w:rsid w:val="00AA0882"/>
    <w:rsid w:val="00AA594E"/>
    <w:rsid w:val="00AB253D"/>
    <w:rsid w:val="00AC0D2B"/>
    <w:rsid w:val="00AC334E"/>
    <w:rsid w:val="00AC3E08"/>
    <w:rsid w:val="00AC58FF"/>
    <w:rsid w:val="00AD2775"/>
    <w:rsid w:val="00AF01EB"/>
    <w:rsid w:val="00AF339B"/>
    <w:rsid w:val="00AF62AB"/>
    <w:rsid w:val="00B15734"/>
    <w:rsid w:val="00B1779A"/>
    <w:rsid w:val="00B278C5"/>
    <w:rsid w:val="00B35461"/>
    <w:rsid w:val="00B4253B"/>
    <w:rsid w:val="00B4322F"/>
    <w:rsid w:val="00B50A06"/>
    <w:rsid w:val="00B7132E"/>
    <w:rsid w:val="00B74230"/>
    <w:rsid w:val="00B83AEA"/>
    <w:rsid w:val="00B97A34"/>
    <w:rsid w:val="00BA3E39"/>
    <w:rsid w:val="00BD68B9"/>
    <w:rsid w:val="00BE352B"/>
    <w:rsid w:val="00BE7388"/>
    <w:rsid w:val="00BF46F1"/>
    <w:rsid w:val="00C10D5D"/>
    <w:rsid w:val="00C14738"/>
    <w:rsid w:val="00C1631D"/>
    <w:rsid w:val="00C374F3"/>
    <w:rsid w:val="00C401B7"/>
    <w:rsid w:val="00C514F1"/>
    <w:rsid w:val="00C61A8A"/>
    <w:rsid w:val="00C64155"/>
    <w:rsid w:val="00C7484E"/>
    <w:rsid w:val="00C80506"/>
    <w:rsid w:val="00C8083B"/>
    <w:rsid w:val="00C913BF"/>
    <w:rsid w:val="00C9568E"/>
    <w:rsid w:val="00CA6A8C"/>
    <w:rsid w:val="00CB6383"/>
    <w:rsid w:val="00CD228D"/>
    <w:rsid w:val="00CD3D1D"/>
    <w:rsid w:val="00CE0F0C"/>
    <w:rsid w:val="00CE7A08"/>
    <w:rsid w:val="00CF53DE"/>
    <w:rsid w:val="00D1320A"/>
    <w:rsid w:val="00D13AC8"/>
    <w:rsid w:val="00D21716"/>
    <w:rsid w:val="00D32A5D"/>
    <w:rsid w:val="00D519AC"/>
    <w:rsid w:val="00D533D8"/>
    <w:rsid w:val="00D66DD6"/>
    <w:rsid w:val="00D7611E"/>
    <w:rsid w:val="00D80454"/>
    <w:rsid w:val="00D81DE0"/>
    <w:rsid w:val="00D870C4"/>
    <w:rsid w:val="00D91814"/>
    <w:rsid w:val="00D96691"/>
    <w:rsid w:val="00DB6EA0"/>
    <w:rsid w:val="00DC3C5B"/>
    <w:rsid w:val="00DC630A"/>
    <w:rsid w:val="00DD0846"/>
    <w:rsid w:val="00DE0DBE"/>
    <w:rsid w:val="00DE2C39"/>
    <w:rsid w:val="00DF71FD"/>
    <w:rsid w:val="00E074FC"/>
    <w:rsid w:val="00E306A1"/>
    <w:rsid w:val="00E368C6"/>
    <w:rsid w:val="00E44346"/>
    <w:rsid w:val="00E47CFD"/>
    <w:rsid w:val="00E54656"/>
    <w:rsid w:val="00E73063"/>
    <w:rsid w:val="00E77B7B"/>
    <w:rsid w:val="00E8476F"/>
    <w:rsid w:val="00EB042F"/>
    <w:rsid w:val="00EB2172"/>
    <w:rsid w:val="00EB54ED"/>
    <w:rsid w:val="00EB7279"/>
    <w:rsid w:val="00EB7642"/>
    <w:rsid w:val="00EB7D5B"/>
    <w:rsid w:val="00EC4887"/>
    <w:rsid w:val="00EE2025"/>
    <w:rsid w:val="00EE4759"/>
    <w:rsid w:val="00EF3C12"/>
    <w:rsid w:val="00EF40F2"/>
    <w:rsid w:val="00EF66A6"/>
    <w:rsid w:val="00F03B78"/>
    <w:rsid w:val="00F13FD7"/>
    <w:rsid w:val="00F50B6D"/>
    <w:rsid w:val="00F6148B"/>
    <w:rsid w:val="00F678BC"/>
    <w:rsid w:val="00F7284C"/>
    <w:rsid w:val="00F74F62"/>
    <w:rsid w:val="00F82C0B"/>
    <w:rsid w:val="00F82F0D"/>
    <w:rsid w:val="00FA6FC5"/>
    <w:rsid w:val="00FC38D3"/>
    <w:rsid w:val="00FD36CA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172493"/>
  <w15:chartTrackingRefBased/>
  <w15:docId w15:val="{32FB9BCF-37C4-4F09-B9AD-FCF520A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39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3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79</cp:revision>
  <cp:lastPrinted>2017-12-11T16:20:00Z</cp:lastPrinted>
  <dcterms:created xsi:type="dcterms:W3CDTF">2017-10-26T13:51:00Z</dcterms:created>
  <dcterms:modified xsi:type="dcterms:W3CDTF">2020-08-17T18:03:00Z</dcterms:modified>
</cp:coreProperties>
</file>